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9F1" w:rsidRPr="00283C22" w:rsidRDefault="006179F1" w:rsidP="006179F1">
      <w:pPr>
        <w:shd w:val="clear" w:color="auto" w:fill="FFFFFF"/>
        <w:spacing w:after="100" w:afterAutospacing="1" w:line="240" w:lineRule="auto"/>
        <w:outlineLvl w:val="1"/>
        <w:rPr>
          <w:rFonts w:ascii="Times New Roman" w:eastAsia="Times New Roman" w:hAnsi="Times New Roman"/>
          <w:sz w:val="36"/>
          <w:szCs w:val="36"/>
          <w:lang w:eastAsia="ru-RU"/>
        </w:rPr>
      </w:pPr>
      <w:r w:rsidRPr="00283C22">
        <w:rPr>
          <w:rFonts w:ascii="Times New Roman" w:eastAsia="Times New Roman" w:hAnsi="Times New Roman"/>
          <w:sz w:val="36"/>
          <w:szCs w:val="36"/>
          <w:lang w:eastAsia="ru-RU"/>
        </w:rPr>
        <w:t>Памятка для родителей об информационной безопасности детей</w:t>
      </w:r>
      <w:bookmarkStart w:id="0" w:name="_GoBack"/>
      <w:bookmarkEnd w:id="0"/>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Определение термина "информационная безопасность детей" содержится в </w:t>
      </w:r>
      <w:hyperlink r:id="rId5" w:anchor="/document/99/902254151/" w:tgtFrame="_blank" w:history="1">
        <w:r w:rsidRPr="00283C22">
          <w:rPr>
            <w:rFonts w:ascii="Times New Roman" w:eastAsia="Times New Roman" w:hAnsi="Times New Roman"/>
            <w:color w:val="007BFF"/>
            <w:sz w:val="27"/>
            <w:szCs w:val="27"/>
            <w:lang w:eastAsia="ru-RU"/>
          </w:rPr>
          <w:t>Федеральном законе № 436-ФЗ "О защите детей от информации, причиняющей вред их здоровью и развитию"</w:t>
        </w:r>
      </w:hyperlink>
      <w:r w:rsidRPr="00283C22">
        <w:rPr>
          <w:rFonts w:ascii="Times New Roman" w:eastAsia="Times New Roman" w:hAnsi="Times New Roman"/>
          <w:sz w:val="27"/>
          <w:szCs w:val="27"/>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 силу </w:t>
      </w:r>
      <w:hyperlink r:id="rId6" w:anchor="/document/99/902254151/" w:tgtFrame="_blank" w:history="1">
        <w:r w:rsidRPr="00283C22">
          <w:rPr>
            <w:rFonts w:ascii="Times New Roman" w:eastAsia="Times New Roman" w:hAnsi="Times New Roman"/>
            <w:color w:val="007BFF"/>
            <w:sz w:val="27"/>
            <w:szCs w:val="27"/>
            <w:lang w:eastAsia="ru-RU"/>
          </w:rPr>
          <w:t>Федерального закона № 436-ФЗ</w:t>
        </w:r>
      </w:hyperlink>
      <w:r w:rsidRPr="00283C22">
        <w:rPr>
          <w:rFonts w:ascii="Times New Roman" w:eastAsia="Times New Roman" w:hAnsi="Times New Roman"/>
          <w:sz w:val="27"/>
          <w:szCs w:val="27"/>
          <w:lang w:eastAsia="ru-RU"/>
        </w:rPr>
        <w:t> информацией, причиняющей вред здоровью и (или) развитию детей, является:</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Информация, запрещенная для распространения среди детей;</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Информация, распространение которой ограничено среди детей определенных возрастных категорий.</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К информации, запрещенной для распространения среди детей, относится:</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 xml:space="preserve">Информация, побуждающая детей к совершению действий, представляющих угрозу их жизни и (или) здоровью, в </w:t>
      </w:r>
      <w:proofErr w:type="spellStart"/>
      <w:r w:rsidRPr="00283C22">
        <w:rPr>
          <w:rFonts w:ascii="Times New Roman" w:eastAsia="Times New Roman" w:hAnsi="Times New Roman"/>
          <w:sz w:val="27"/>
          <w:szCs w:val="27"/>
          <w:lang w:eastAsia="ru-RU"/>
        </w:rPr>
        <w:t>т.ч</w:t>
      </w:r>
      <w:proofErr w:type="spellEnd"/>
      <w:r w:rsidRPr="00283C22">
        <w:rPr>
          <w:rFonts w:ascii="Times New Roman" w:eastAsia="Times New Roman" w:hAnsi="Times New Roman"/>
          <w:sz w:val="27"/>
          <w:szCs w:val="27"/>
          <w:lang w:eastAsia="ru-RU"/>
        </w:rPr>
        <w:t>. причинению вреда своему здоровью, самоубийству;</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Отрицающая семейные ценности и формирующая неуважение к родителям и (или) другим членам семьи;</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Оправдывающая противоправное поведение;</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Содержащая нецензурную брань;</w:t>
      </w:r>
    </w:p>
    <w:p w:rsidR="006179F1" w:rsidRPr="00283C22" w:rsidRDefault="006179F1" w:rsidP="006179F1">
      <w:pPr>
        <w:numPr>
          <w:ilvl w:val="0"/>
          <w:numId w:val="1"/>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Содержащая информацию порнографического характера.</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К информации, распространение которой ограничено среди детей определенного возраста, относится:</w:t>
      </w:r>
    </w:p>
    <w:p w:rsidR="006179F1" w:rsidRPr="00283C22" w:rsidRDefault="006179F1" w:rsidP="006179F1">
      <w:pPr>
        <w:numPr>
          <w:ilvl w:val="0"/>
          <w:numId w:val="2"/>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179F1" w:rsidRPr="00283C22" w:rsidRDefault="006179F1" w:rsidP="006179F1">
      <w:pPr>
        <w:numPr>
          <w:ilvl w:val="0"/>
          <w:numId w:val="2"/>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 xml:space="preserve">Вызывающая у детей страх, ужас или панику, в </w:t>
      </w:r>
      <w:proofErr w:type="spellStart"/>
      <w:r w:rsidRPr="00283C22">
        <w:rPr>
          <w:rFonts w:ascii="Times New Roman" w:eastAsia="Times New Roman" w:hAnsi="Times New Roman"/>
          <w:sz w:val="27"/>
          <w:szCs w:val="27"/>
          <w:lang w:eastAsia="ru-RU"/>
        </w:rPr>
        <w:t>т.ч</w:t>
      </w:r>
      <w:proofErr w:type="spellEnd"/>
      <w:r w:rsidRPr="00283C22">
        <w:rPr>
          <w:rFonts w:ascii="Times New Roman" w:eastAsia="Times New Roman" w:hAnsi="Times New Roman"/>
          <w:sz w:val="27"/>
          <w:szCs w:val="27"/>
          <w:lang w:eastAsia="ru-RU"/>
        </w:rPr>
        <w:t xml:space="preserve">. представляемая в виде изображения или описания в унижающей человеческое достоинство </w:t>
      </w:r>
      <w:r w:rsidRPr="00283C22">
        <w:rPr>
          <w:rFonts w:ascii="Times New Roman" w:eastAsia="Times New Roman" w:hAnsi="Times New Roman"/>
          <w:sz w:val="27"/>
          <w:szCs w:val="27"/>
          <w:lang w:eastAsia="ru-RU"/>
        </w:rPr>
        <w:lastRenderedPageBreak/>
        <w:t>форме ненасильственной смерти, заболевания, самоубийства, несчастного случая, аварии или катастрофы и (или) их последствий;</w:t>
      </w:r>
    </w:p>
    <w:p w:rsidR="006179F1" w:rsidRPr="00283C22" w:rsidRDefault="006179F1" w:rsidP="006179F1">
      <w:pPr>
        <w:numPr>
          <w:ilvl w:val="0"/>
          <w:numId w:val="2"/>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Представляемая в виде изображения или описания половых отношений между мужчиной и женщиной;</w:t>
      </w:r>
    </w:p>
    <w:p w:rsidR="006179F1" w:rsidRPr="00283C22" w:rsidRDefault="006179F1" w:rsidP="006179F1">
      <w:pPr>
        <w:numPr>
          <w:ilvl w:val="0"/>
          <w:numId w:val="2"/>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Содержащая бранные слова и выражения, не относящиеся к нецензурной брани.</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Общие правила для родителей</w:t>
      </w:r>
    </w:p>
    <w:p w:rsidR="006179F1" w:rsidRPr="00283C22" w:rsidRDefault="006179F1" w:rsidP="006179F1">
      <w:pPr>
        <w:numPr>
          <w:ilvl w:val="0"/>
          <w:numId w:val="3"/>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179F1" w:rsidRPr="00283C22" w:rsidRDefault="006179F1" w:rsidP="006179F1">
      <w:pPr>
        <w:numPr>
          <w:ilvl w:val="0"/>
          <w:numId w:val="3"/>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Если Ваш ребенок имеет аккаунт на одном из социальных сервисов (</w:t>
      </w:r>
      <w:proofErr w:type="spellStart"/>
      <w:r w:rsidRPr="00283C22">
        <w:rPr>
          <w:rFonts w:ascii="Times New Roman" w:eastAsia="Times New Roman" w:hAnsi="Times New Roman"/>
          <w:sz w:val="27"/>
          <w:szCs w:val="27"/>
          <w:lang w:eastAsia="ru-RU"/>
        </w:rPr>
        <w:t>LiveJournal</w:t>
      </w:r>
      <w:proofErr w:type="spellEnd"/>
      <w:r w:rsidRPr="00283C22">
        <w:rPr>
          <w:rFonts w:ascii="Times New Roman" w:eastAsia="Times New Roman" w:hAnsi="Times New Roman"/>
          <w:sz w:val="27"/>
          <w:szCs w:val="27"/>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6179F1" w:rsidRPr="00283C22" w:rsidRDefault="006179F1" w:rsidP="006179F1">
      <w:pPr>
        <w:numPr>
          <w:ilvl w:val="0"/>
          <w:numId w:val="3"/>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83C22">
        <w:rPr>
          <w:rFonts w:ascii="Times New Roman" w:eastAsia="Times New Roman" w:hAnsi="Times New Roman"/>
          <w:sz w:val="27"/>
          <w:szCs w:val="27"/>
          <w:lang w:eastAsia="ru-RU"/>
        </w:rPr>
        <w:t>порносайт</w:t>
      </w:r>
      <w:proofErr w:type="spellEnd"/>
      <w:r w:rsidRPr="00283C22">
        <w:rPr>
          <w:rFonts w:ascii="Times New Roman" w:eastAsia="Times New Roman" w:hAnsi="Times New Roman"/>
          <w:sz w:val="27"/>
          <w:szCs w:val="27"/>
          <w:lang w:eastAsia="ru-RU"/>
        </w:rPr>
        <w:t>, или сайт, на котором друг упоминает номер сотового телефона Вашего ребенка или Ваш домашний адрес).</w:t>
      </w:r>
    </w:p>
    <w:p w:rsidR="006179F1" w:rsidRPr="00283C22" w:rsidRDefault="006179F1" w:rsidP="006179F1">
      <w:pPr>
        <w:numPr>
          <w:ilvl w:val="0"/>
          <w:numId w:val="3"/>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179F1" w:rsidRPr="00283C22" w:rsidRDefault="006179F1" w:rsidP="006179F1">
      <w:pPr>
        <w:numPr>
          <w:ilvl w:val="0"/>
          <w:numId w:val="3"/>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Возраст от 7 до 8 лет</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lastRenderedPageBreak/>
        <w:t>Советы по безопасности в сети Интернет для детей 7-8 лет</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Создайте список домашних правил посещения Интернета при участии детей и требуйте его выполнения.</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Компьютер с подключением к Интернету должен находиться в общей комнате под присмотром родителей.</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Используйте специальные детские поисковые машины.</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Используйте средства блокирования нежелательного контента как дополнение к стандартному Родительскому контролю.</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Создайте семейный электронный ящик, чтобы не позволить детям иметь собственные адреса.</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Блокируйте доступ к сайтам с бесплатными почтовыми ящиками с помощью соответствующего программного обеспечения.</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Научите детей не загружать файлы, программы или музыку без вашего согласия.</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 разрешайте детям использовать службы мгновенного обмена сообщениями.</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 "белый" список сайтов, разрешенных для посещения, вносите только сайты с хорошей репутацией.</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 забывайте беседовать с детьми об их друзьях в Интернете, как если бы речь шла о друзьях в реальной жизни.</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6179F1" w:rsidRPr="00283C22" w:rsidRDefault="006179F1" w:rsidP="006179F1">
      <w:pPr>
        <w:numPr>
          <w:ilvl w:val="0"/>
          <w:numId w:val="4"/>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Возраст детей от 9 до 12 лет</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Советы по безопасности для детей от 9 до 12 лет</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Создайте список домашних правил посещения Интернет при участии детей и требуйте его выполнения.</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lastRenderedPageBreak/>
        <w:t>Требуйте от Вашего ребенка соблюдения норм нахождения за компьютером.</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Компьютер с подключением в Интернет должен находиться в общей комнате под присмотром родителей.</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Используйте средства блокирования нежелательного контента как дополнение к стандартному Родительскому контролю.</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 забывайте принимать непосредственное участие в жизни ребенка, беседовать с детьми об их друзьях в Интернете.</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Настаивайте, чтобы дети никогда не соглашались на личные встречи с друзьями по Интернету.</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Позволяйте детям заходить только на сайты из "белого" списка, который создайте вместе с ними.</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Создайте Вашему ребенку ограниченную учетную запись для работы на компьютере.</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Расскажите детям о порнографии в Интернете.</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6179F1" w:rsidRPr="00283C22" w:rsidRDefault="006179F1" w:rsidP="006179F1">
      <w:pPr>
        <w:numPr>
          <w:ilvl w:val="0"/>
          <w:numId w:val="5"/>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Объясните детям, что нельзя использовать сеть для хулиганства, распространения сплетен или угроз.</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Возраст детей от 13 до 17 лет</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Советы по безопасности в этом возрасте от 13 до 17 лет</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Компьютер с подключением к сети Интернет должен находиться в общей комнате.</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Используйте средства блокирования нежелательного контента как дополнение к стандартному Родительскому контролю.</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 xml:space="preserve">Необходимо знать, какими чатами пользуются Ваши дети. Поощряйте использование </w:t>
      </w:r>
      <w:proofErr w:type="spellStart"/>
      <w:r w:rsidRPr="00283C22">
        <w:rPr>
          <w:rFonts w:ascii="Times New Roman" w:eastAsia="Times New Roman" w:hAnsi="Times New Roman"/>
          <w:sz w:val="27"/>
          <w:szCs w:val="27"/>
          <w:lang w:eastAsia="ru-RU"/>
        </w:rPr>
        <w:t>модерируемых</w:t>
      </w:r>
      <w:proofErr w:type="spellEnd"/>
      <w:r w:rsidRPr="00283C22">
        <w:rPr>
          <w:rFonts w:ascii="Times New Roman" w:eastAsia="Times New Roman" w:hAnsi="Times New Roman"/>
          <w:sz w:val="27"/>
          <w:szCs w:val="27"/>
          <w:lang w:eastAsia="ru-RU"/>
        </w:rPr>
        <w:t xml:space="preserve"> чатов и настаивайте, чтобы дети не общались в приватном режиме.</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Настаивайте на том, чтобы дети никогда не встречались лично с друзьями из сети Интернет.</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Приучите себя знакомиться с сайтами, которые посещают подростки.</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lastRenderedPageBreak/>
        <w:t>Объясните детям, что ни в коем случае нельзя использовать Сеть для хулиганства, распространения сплетен или угроз другим людям.</w:t>
      </w:r>
    </w:p>
    <w:p w:rsidR="006179F1" w:rsidRPr="00283C22" w:rsidRDefault="006179F1" w:rsidP="006179F1">
      <w:pPr>
        <w:numPr>
          <w:ilvl w:val="0"/>
          <w:numId w:val="6"/>
        </w:numPr>
        <w:shd w:val="clear" w:color="auto" w:fill="FFFFFF"/>
        <w:spacing w:before="100" w:beforeAutospacing="1"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6179F1" w:rsidRPr="00283C22" w:rsidRDefault="006179F1" w:rsidP="006179F1">
      <w:pPr>
        <w:shd w:val="clear" w:color="auto" w:fill="FFFFFF"/>
        <w:spacing w:after="100" w:afterAutospacing="1" w:line="240" w:lineRule="auto"/>
        <w:rPr>
          <w:rFonts w:ascii="Times New Roman" w:eastAsia="Times New Roman" w:hAnsi="Times New Roman"/>
          <w:sz w:val="27"/>
          <w:szCs w:val="27"/>
          <w:lang w:eastAsia="ru-RU"/>
        </w:rPr>
      </w:pPr>
      <w:r w:rsidRPr="00283C22">
        <w:rPr>
          <w:rFonts w:ascii="Times New Roman" w:eastAsia="Times New Roman" w:hAnsi="Times New Roman"/>
          <w:sz w:val="27"/>
          <w:szCs w:val="27"/>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009F6" w:rsidRDefault="006009F6"/>
    <w:sectPr w:rsidR="00600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7492B"/>
    <w:multiLevelType w:val="multilevel"/>
    <w:tmpl w:val="98B4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9D5434"/>
    <w:multiLevelType w:val="multilevel"/>
    <w:tmpl w:val="45567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1F053B"/>
    <w:multiLevelType w:val="multilevel"/>
    <w:tmpl w:val="AE9C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8B0D50"/>
    <w:multiLevelType w:val="multilevel"/>
    <w:tmpl w:val="C11A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B743E8"/>
    <w:multiLevelType w:val="multilevel"/>
    <w:tmpl w:val="BD9A5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9E62E6"/>
    <w:multiLevelType w:val="multilevel"/>
    <w:tmpl w:val="CA166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F1"/>
    <w:rsid w:val="006009F6"/>
    <w:rsid w:val="00617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03558-25B8-4572-AD23-C8450AD8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9F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i.1obraz.ru/" TargetMode="External"/><Relationship Id="rId5" Type="http://schemas.openxmlformats.org/officeDocument/2006/relationships/hyperlink" Target="https://mini.1obra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1827</Words>
  <Characters>10418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Самойловы</dc:creator>
  <cp:keywords/>
  <dc:description/>
  <cp:lastModifiedBy>Самойловы</cp:lastModifiedBy>
  <cp:revision>1</cp:revision>
  <dcterms:created xsi:type="dcterms:W3CDTF">2025-05-15T08:49:00Z</dcterms:created>
  <dcterms:modified xsi:type="dcterms:W3CDTF">2025-05-15T08:49:00Z</dcterms:modified>
</cp:coreProperties>
</file>